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21" w:rsidRPr="003B4407" w:rsidRDefault="00431821" w:rsidP="00DA23C0">
      <w:pPr>
        <w:jc w:val="center"/>
        <w:rPr>
          <w:b/>
          <w:sz w:val="32"/>
          <w:u w:val="single"/>
        </w:rPr>
      </w:pPr>
      <w:r w:rsidRPr="003B4407">
        <w:rPr>
          <w:b/>
          <w:sz w:val="32"/>
          <w:u w:val="single"/>
        </w:rPr>
        <w:t>STUDY GUIDE FOR UNIT 11</w:t>
      </w:r>
    </w:p>
    <w:p w:rsidR="00DA23C0" w:rsidRPr="00271F29" w:rsidRDefault="003E1C6F" w:rsidP="00DA23C0">
      <w:pPr>
        <w:jc w:val="center"/>
        <w:rPr>
          <w:b/>
          <w:sz w:val="28"/>
          <w:szCs w:val="28"/>
        </w:rPr>
      </w:pPr>
      <w:r w:rsidRPr="00271F29">
        <w:rPr>
          <w:b/>
          <w:sz w:val="28"/>
          <w:szCs w:val="28"/>
        </w:rPr>
        <w:t>T</w:t>
      </w:r>
      <w:r w:rsidR="00DA23C0" w:rsidRPr="00271F29">
        <w:rPr>
          <w:b/>
          <w:sz w:val="28"/>
          <w:szCs w:val="28"/>
        </w:rPr>
        <w:t>he Immune System</w:t>
      </w:r>
      <w:r w:rsidR="00702401" w:rsidRPr="00271F29">
        <w:rPr>
          <w:b/>
          <w:sz w:val="28"/>
          <w:szCs w:val="28"/>
        </w:rPr>
        <w:t xml:space="preserve"> </w:t>
      </w:r>
    </w:p>
    <w:p w:rsidR="00702401" w:rsidRPr="00271F29" w:rsidRDefault="00702401" w:rsidP="00DA23C0">
      <w:pPr>
        <w:jc w:val="center"/>
        <w:rPr>
          <w:b/>
          <w:sz w:val="28"/>
          <w:szCs w:val="28"/>
        </w:rPr>
      </w:pPr>
      <w:r w:rsidRPr="00271F29">
        <w:rPr>
          <w:b/>
          <w:sz w:val="28"/>
          <w:szCs w:val="28"/>
        </w:rPr>
        <w:t>Chapters</w:t>
      </w:r>
      <w:r w:rsidR="003E1C6F" w:rsidRPr="00271F29">
        <w:rPr>
          <w:b/>
          <w:sz w:val="28"/>
          <w:szCs w:val="28"/>
        </w:rPr>
        <w:t xml:space="preserve">:  </w:t>
      </w:r>
      <w:r w:rsidRPr="00271F29">
        <w:rPr>
          <w:b/>
          <w:sz w:val="28"/>
          <w:szCs w:val="28"/>
        </w:rPr>
        <w:t>37-2,</w:t>
      </w:r>
      <w:r w:rsidR="003E1C6F" w:rsidRPr="00271F29">
        <w:rPr>
          <w:b/>
          <w:sz w:val="28"/>
          <w:szCs w:val="28"/>
        </w:rPr>
        <w:t xml:space="preserve"> </w:t>
      </w:r>
      <w:r w:rsidRPr="00271F29">
        <w:rPr>
          <w:b/>
          <w:sz w:val="28"/>
          <w:szCs w:val="28"/>
        </w:rPr>
        <w:t>p 951-</w:t>
      </w:r>
      <w:proofErr w:type="gramStart"/>
      <w:r w:rsidRPr="00271F29">
        <w:rPr>
          <w:b/>
          <w:sz w:val="28"/>
          <w:szCs w:val="28"/>
        </w:rPr>
        <w:t>954</w:t>
      </w:r>
      <w:r w:rsidR="003E1C6F" w:rsidRPr="00271F29">
        <w:rPr>
          <w:b/>
          <w:sz w:val="28"/>
          <w:szCs w:val="28"/>
        </w:rPr>
        <w:t xml:space="preserve">  &amp;</w:t>
      </w:r>
      <w:proofErr w:type="gramEnd"/>
      <w:r w:rsidR="003B4407" w:rsidRPr="00271F29">
        <w:rPr>
          <w:b/>
          <w:sz w:val="28"/>
          <w:szCs w:val="28"/>
        </w:rPr>
        <w:t xml:space="preserve"> </w:t>
      </w:r>
      <w:r w:rsidRPr="00271F29">
        <w:rPr>
          <w:b/>
          <w:sz w:val="28"/>
          <w:szCs w:val="28"/>
        </w:rPr>
        <w:t>40-2, p 1036-1042</w:t>
      </w:r>
    </w:p>
    <w:p w:rsidR="00635815" w:rsidRPr="003B4407" w:rsidRDefault="00635815" w:rsidP="003B4407">
      <w:pPr>
        <w:ind w:firstLine="720"/>
        <w:rPr>
          <w:sz w:val="24"/>
          <w:szCs w:val="26"/>
        </w:rPr>
      </w:pPr>
      <w:r w:rsidRPr="003B4407">
        <w:rPr>
          <w:b/>
          <w:sz w:val="24"/>
          <w:szCs w:val="26"/>
          <w:u w:val="single"/>
        </w:rPr>
        <w:t>Vocabulary</w:t>
      </w:r>
    </w:p>
    <w:p w:rsidR="00431821" w:rsidRPr="003B4407" w:rsidRDefault="00431821">
      <w:pPr>
        <w:rPr>
          <w:sz w:val="24"/>
          <w:szCs w:val="26"/>
        </w:rPr>
        <w:sectPr w:rsidR="00431821" w:rsidRPr="003B4407" w:rsidSect="003B44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5815" w:rsidRPr="003B4407" w:rsidRDefault="00635815">
      <w:pPr>
        <w:rPr>
          <w:sz w:val="24"/>
          <w:szCs w:val="26"/>
        </w:rPr>
      </w:pPr>
      <w:r w:rsidRPr="003B4407">
        <w:rPr>
          <w:sz w:val="24"/>
          <w:szCs w:val="26"/>
        </w:rPr>
        <w:t>Blood</w:t>
      </w:r>
    </w:p>
    <w:p w:rsidR="00635815" w:rsidRPr="003B4407" w:rsidRDefault="00635815">
      <w:pPr>
        <w:rPr>
          <w:sz w:val="24"/>
          <w:szCs w:val="26"/>
        </w:rPr>
      </w:pPr>
      <w:r w:rsidRPr="003B4407">
        <w:rPr>
          <w:sz w:val="24"/>
          <w:szCs w:val="26"/>
        </w:rPr>
        <w:t>Red Blood Cells</w:t>
      </w:r>
    </w:p>
    <w:p w:rsidR="00635815" w:rsidRPr="003B4407" w:rsidRDefault="00635815">
      <w:pPr>
        <w:rPr>
          <w:sz w:val="24"/>
          <w:szCs w:val="26"/>
        </w:rPr>
      </w:pPr>
      <w:r w:rsidRPr="003B4407">
        <w:rPr>
          <w:sz w:val="24"/>
          <w:szCs w:val="26"/>
        </w:rPr>
        <w:t>White blood cells</w:t>
      </w:r>
    </w:p>
    <w:p w:rsidR="00635815" w:rsidRPr="003B4407" w:rsidRDefault="00635815">
      <w:pPr>
        <w:rPr>
          <w:sz w:val="24"/>
          <w:szCs w:val="26"/>
        </w:rPr>
      </w:pPr>
      <w:r w:rsidRPr="003B4407">
        <w:rPr>
          <w:sz w:val="24"/>
          <w:szCs w:val="26"/>
        </w:rPr>
        <w:t>Antigens</w:t>
      </w:r>
      <w:r w:rsidR="003B6703">
        <w:rPr>
          <w:sz w:val="24"/>
          <w:szCs w:val="26"/>
        </w:rPr>
        <w:t xml:space="preserve"> (Surface protein)</w:t>
      </w:r>
    </w:p>
    <w:p w:rsidR="00635815" w:rsidRPr="003B4407" w:rsidRDefault="00635815">
      <w:pPr>
        <w:rPr>
          <w:sz w:val="24"/>
          <w:szCs w:val="26"/>
        </w:rPr>
      </w:pPr>
      <w:r w:rsidRPr="003B4407">
        <w:rPr>
          <w:sz w:val="24"/>
          <w:szCs w:val="26"/>
        </w:rPr>
        <w:t>Rh Factor</w:t>
      </w:r>
    </w:p>
    <w:p w:rsidR="00DA23C0" w:rsidRPr="003B4407" w:rsidRDefault="00DA23C0">
      <w:pPr>
        <w:rPr>
          <w:sz w:val="24"/>
          <w:szCs w:val="26"/>
        </w:rPr>
      </w:pPr>
      <w:r w:rsidRPr="003B4407">
        <w:rPr>
          <w:sz w:val="24"/>
          <w:szCs w:val="26"/>
        </w:rPr>
        <w:t>Antibodies</w:t>
      </w:r>
    </w:p>
    <w:p w:rsidR="00DA23C0" w:rsidRPr="003B4407" w:rsidRDefault="00DA23C0">
      <w:pPr>
        <w:rPr>
          <w:sz w:val="24"/>
          <w:szCs w:val="26"/>
        </w:rPr>
      </w:pPr>
      <w:r w:rsidRPr="003B4407">
        <w:rPr>
          <w:sz w:val="24"/>
          <w:szCs w:val="26"/>
        </w:rPr>
        <w:t>Blood Transfusion</w:t>
      </w:r>
    </w:p>
    <w:p w:rsidR="00DA23C0" w:rsidRPr="003B4407" w:rsidRDefault="00DA23C0">
      <w:pPr>
        <w:rPr>
          <w:sz w:val="24"/>
          <w:szCs w:val="26"/>
        </w:rPr>
      </w:pPr>
      <w:r w:rsidRPr="003B4407">
        <w:rPr>
          <w:sz w:val="24"/>
          <w:szCs w:val="26"/>
        </w:rPr>
        <w:t>Immune System</w:t>
      </w:r>
    </w:p>
    <w:p w:rsidR="005567A0" w:rsidRPr="003B4407" w:rsidRDefault="005567A0">
      <w:pPr>
        <w:rPr>
          <w:sz w:val="24"/>
          <w:szCs w:val="26"/>
        </w:rPr>
      </w:pPr>
      <w:r w:rsidRPr="003B4407">
        <w:rPr>
          <w:sz w:val="24"/>
          <w:szCs w:val="26"/>
        </w:rPr>
        <w:t>Disease</w:t>
      </w:r>
    </w:p>
    <w:p w:rsidR="005567A0" w:rsidRPr="003B4407" w:rsidRDefault="005567A0">
      <w:pPr>
        <w:rPr>
          <w:sz w:val="24"/>
          <w:szCs w:val="26"/>
        </w:rPr>
      </w:pPr>
      <w:r w:rsidRPr="003B4407">
        <w:rPr>
          <w:sz w:val="24"/>
          <w:szCs w:val="26"/>
        </w:rPr>
        <w:t>Pathogen</w:t>
      </w:r>
    </w:p>
    <w:p w:rsidR="00F942B2" w:rsidRPr="003B4407" w:rsidRDefault="00702401">
      <w:pPr>
        <w:rPr>
          <w:sz w:val="24"/>
          <w:szCs w:val="26"/>
        </w:rPr>
      </w:pPr>
      <w:r w:rsidRPr="003B4407">
        <w:rPr>
          <w:sz w:val="24"/>
          <w:szCs w:val="26"/>
        </w:rPr>
        <w:t>Immunity</w:t>
      </w:r>
    </w:p>
    <w:p w:rsidR="00702401" w:rsidRPr="003B4407" w:rsidRDefault="00F942B2">
      <w:pPr>
        <w:rPr>
          <w:sz w:val="24"/>
          <w:szCs w:val="26"/>
        </w:rPr>
      </w:pPr>
      <w:r w:rsidRPr="003B4407">
        <w:rPr>
          <w:sz w:val="24"/>
          <w:szCs w:val="26"/>
        </w:rPr>
        <w:t>Phagocytes</w:t>
      </w:r>
    </w:p>
    <w:p w:rsidR="00F942B2" w:rsidRPr="003B4407" w:rsidRDefault="00F942B2">
      <w:pPr>
        <w:rPr>
          <w:sz w:val="24"/>
          <w:szCs w:val="26"/>
        </w:rPr>
      </w:pPr>
      <w:r w:rsidRPr="003B4407">
        <w:rPr>
          <w:sz w:val="24"/>
          <w:szCs w:val="26"/>
        </w:rPr>
        <w:t>Autoimmune Disorder</w:t>
      </w:r>
    </w:p>
    <w:p w:rsidR="00431821" w:rsidRPr="003B4407" w:rsidRDefault="00431821">
      <w:pPr>
        <w:rPr>
          <w:b/>
          <w:sz w:val="24"/>
          <w:szCs w:val="26"/>
          <w:u w:val="single"/>
        </w:rPr>
        <w:sectPr w:rsidR="00431821" w:rsidRPr="003B4407" w:rsidSect="003E1C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4407" w:rsidRDefault="003B4407" w:rsidP="003E1C6F">
      <w:pPr>
        <w:ind w:firstLine="720"/>
        <w:rPr>
          <w:b/>
          <w:sz w:val="24"/>
          <w:szCs w:val="26"/>
          <w:u w:val="single"/>
        </w:rPr>
      </w:pPr>
    </w:p>
    <w:p w:rsidR="00DA23C0" w:rsidRPr="003B4407" w:rsidRDefault="00DA23C0" w:rsidP="003E1C6F">
      <w:pPr>
        <w:ind w:firstLine="720"/>
        <w:rPr>
          <w:b/>
          <w:sz w:val="24"/>
          <w:szCs w:val="26"/>
          <w:u w:val="single"/>
        </w:rPr>
      </w:pPr>
      <w:r w:rsidRPr="003B4407">
        <w:rPr>
          <w:b/>
          <w:sz w:val="24"/>
          <w:szCs w:val="26"/>
          <w:u w:val="single"/>
        </w:rPr>
        <w:t>Concepts</w:t>
      </w:r>
    </w:p>
    <w:p w:rsidR="00431821" w:rsidRPr="003B4407" w:rsidRDefault="00431821">
      <w:pPr>
        <w:rPr>
          <w:sz w:val="24"/>
          <w:szCs w:val="26"/>
        </w:rPr>
        <w:sectPr w:rsidR="00431821" w:rsidRPr="003B4407" w:rsidSect="003E1C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23C0" w:rsidRPr="003B4407" w:rsidRDefault="00DA23C0">
      <w:pPr>
        <w:rPr>
          <w:sz w:val="24"/>
          <w:szCs w:val="26"/>
        </w:rPr>
      </w:pPr>
      <w:r w:rsidRPr="003B4407">
        <w:rPr>
          <w:sz w:val="24"/>
          <w:szCs w:val="26"/>
        </w:rPr>
        <w:t>Blood Composition (what blood is made of)</w:t>
      </w:r>
    </w:p>
    <w:p w:rsidR="00DA23C0" w:rsidRPr="003B4407" w:rsidRDefault="00DA23C0">
      <w:pPr>
        <w:rPr>
          <w:sz w:val="24"/>
          <w:szCs w:val="26"/>
        </w:rPr>
      </w:pPr>
      <w:r w:rsidRPr="003B4407">
        <w:rPr>
          <w:sz w:val="24"/>
          <w:szCs w:val="26"/>
        </w:rPr>
        <w:t>Blood Compatibility</w:t>
      </w:r>
    </w:p>
    <w:p w:rsidR="00431821" w:rsidRPr="003B4407" w:rsidRDefault="00431821">
      <w:pPr>
        <w:rPr>
          <w:sz w:val="24"/>
          <w:szCs w:val="26"/>
        </w:rPr>
      </w:pPr>
      <w:r w:rsidRPr="003B4407">
        <w:rPr>
          <w:sz w:val="24"/>
          <w:szCs w:val="26"/>
        </w:rPr>
        <w:t>ABO Blood Types</w:t>
      </w:r>
    </w:p>
    <w:p w:rsidR="005567A0" w:rsidRPr="003B4407" w:rsidRDefault="005567A0">
      <w:pPr>
        <w:rPr>
          <w:sz w:val="24"/>
          <w:szCs w:val="26"/>
        </w:rPr>
      </w:pPr>
      <w:r w:rsidRPr="003B4407">
        <w:rPr>
          <w:sz w:val="24"/>
          <w:szCs w:val="26"/>
        </w:rPr>
        <w:t>Specific and Non Specific Defense</w:t>
      </w:r>
    </w:p>
    <w:p w:rsidR="00702401" w:rsidRDefault="00702401">
      <w:pPr>
        <w:rPr>
          <w:sz w:val="24"/>
          <w:szCs w:val="26"/>
        </w:rPr>
      </w:pPr>
      <w:r w:rsidRPr="003B4407">
        <w:rPr>
          <w:sz w:val="24"/>
          <w:szCs w:val="26"/>
        </w:rPr>
        <w:t>Three Lines of Defense</w:t>
      </w:r>
    </w:p>
    <w:p w:rsidR="003B6703" w:rsidRPr="003B4407" w:rsidRDefault="003B6703">
      <w:pPr>
        <w:rPr>
          <w:sz w:val="24"/>
          <w:szCs w:val="26"/>
        </w:rPr>
      </w:pPr>
      <w:r>
        <w:rPr>
          <w:sz w:val="24"/>
          <w:szCs w:val="26"/>
        </w:rPr>
        <w:t>The Inflammatory Response</w:t>
      </w:r>
    </w:p>
    <w:p w:rsidR="00702401" w:rsidRPr="003B4407" w:rsidRDefault="00702401">
      <w:pPr>
        <w:rPr>
          <w:sz w:val="24"/>
          <w:szCs w:val="26"/>
        </w:rPr>
      </w:pPr>
      <w:r w:rsidRPr="003B4407">
        <w:rPr>
          <w:sz w:val="24"/>
          <w:szCs w:val="26"/>
        </w:rPr>
        <w:t xml:space="preserve">Primary </w:t>
      </w:r>
      <w:r w:rsidR="003E1C6F" w:rsidRPr="003B4407">
        <w:rPr>
          <w:sz w:val="24"/>
          <w:szCs w:val="26"/>
        </w:rPr>
        <w:t xml:space="preserve">&amp; Secondary </w:t>
      </w:r>
      <w:r w:rsidRPr="003B4407">
        <w:rPr>
          <w:sz w:val="24"/>
          <w:szCs w:val="26"/>
        </w:rPr>
        <w:t>Immune Response</w:t>
      </w:r>
    </w:p>
    <w:p w:rsidR="00F942B2" w:rsidRPr="003B4407" w:rsidRDefault="00F942B2">
      <w:pPr>
        <w:rPr>
          <w:sz w:val="24"/>
          <w:szCs w:val="26"/>
        </w:rPr>
      </w:pPr>
      <w:r w:rsidRPr="003B4407">
        <w:rPr>
          <w:sz w:val="24"/>
          <w:szCs w:val="26"/>
        </w:rPr>
        <w:t>Active</w:t>
      </w:r>
      <w:r w:rsidR="003E1C6F" w:rsidRPr="003B4407">
        <w:rPr>
          <w:sz w:val="24"/>
          <w:szCs w:val="26"/>
        </w:rPr>
        <w:t xml:space="preserve"> &amp; Passive </w:t>
      </w:r>
      <w:r w:rsidRPr="003B4407">
        <w:rPr>
          <w:sz w:val="24"/>
          <w:szCs w:val="26"/>
        </w:rPr>
        <w:t>Immunity</w:t>
      </w:r>
    </w:p>
    <w:p w:rsidR="00431821" w:rsidRPr="003B4407" w:rsidRDefault="00431821">
      <w:pPr>
        <w:rPr>
          <w:sz w:val="24"/>
        </w:rPr>
        <w:sectPr w:rsidR="00431821" w:rsidRPr="003B4407" w:rsidSect="004318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05C8" w:rsidRPr="003B4407" w:rsidRDefault="000A05C8" w:rsidP="000A05C8">
      <w:pPr>
        <w:tabs>
          <w:tab w:val="left" w:pos="3300"/>
          <w:tab w:val="center" w:pos="4680"/>
        </w:tabs>
        <w:rPr>
          <w:b/>
          <w:sz w:val="28"/>
        </w:rPr>
      </w:pPr>
      <w:r w:rsidRPr="003B4407">
        <w:rPr>
          <w:b/>
          <w:sz w:val="28"/>
        </w:rPr>
        <w:tab/>
      </w:r>
    </w:p>
    <w:p w:rsidR="00431821" w:rsidRPr="003B4407" w:rsidRDefault="000A05C8" w:rsidP="000A05C8">
      <w:pPr>
        <w:tabs>
          <w:tab w:val="left" w:pos="3300"/>
          <w:tab w:val="center" w:pos="4680"/>
        </w:tabs>
        <w:rPr>
          <w:b/>
          <w:sz w:val="28"/>
        </w:rPr>
      </w:pPr>
      <w:r w:rsidRPr="003B4407">
        <w:rPr>
          <w:b/>
          <w:sz w:val="28"/>
        </w:rPr>
        <w:tab/>
      </w:r>
      <w:r w:rsidR="00431821" w:rsidRPr="003B4407">
        <w:rPr>
          <w:b/>
          <w:sz w:val="28"/>
        </w:rPr>
        <w:t>Endocrine System</w:t>
      </w:r>
    </w:p>
    <w:p w:rsidR="003E1C6F" w:rsidRPr="003B4407" w:rsidRDefault="00431821" w:rsidP="003E1C6F">
      <w:pPr>
        <w:jc w:val="center"/>
        <w:rPr>
          <w:b/>
          <w:sz w:val="28"/>
        </w:rPr>
      </w:pPr>
      <w:r w:rsidRPr="003B4407">
        <w:rPr>
          <w:b/>
          <w:sz w:val="28"/>
        </w:rPr>
        <w:t>Chapter:</w:t>
      </w:r>
      <w:r w:rsidR="003E1C6F" w:rsidRPr="003B4407">
        <w:rPr>
          <w:b/>
          <w:sz w:val="28"/>
        </w:rPr>
        <w:t xml:space="preserve">  39-1 &amp; 39-2, p 997-1008</w:t>
      </w:r>
    </w:p>
    <w:p w:rsidR="00431821" w:rsidRPr="003B4407" w:rsidRDefault="00431821" w:rsidP="000A05C8">
      <w:pPr>
        <w:rPr>
          <w:b/>
          <w:sz w:val="24"/>
          <w:szCs w:val="26"/>
          <w:u w:val="single"/>
        </w:rPr>
      </w:pPr>
      <w:r w:rsidRPr="003B4407">
        <w:rPr>
          <w:b/>
          <w:sz w:val="24"/>
          <w:szCs w:val="26"/>
          <w:u w:val="single"/>
        </w:rPr>
        <w:t>Vocabulary</w:t>
      </w:r>
    </w:p>
    <w:p w:rsidR="00431821" w:rsidRPr="003B4407" w:rsidRDefault="00431821" w:rsidP="00431821">
      <w:pPr>
        <w:rPr>
          <w:sz w:val="24"/>
          <w:szCs w:val="26"/>
        </w:rPr>
        <w:sectPr w:rsidR="00431821" w:rsidRPr="003B4407" w:rsidSect="004318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 xml:space="preserve">Endocrine Glands 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Target Cells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Hormones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Pancreas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Diabetes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Pituitary Gland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Thyroid Gla</w:t>
      </w:r>
      <w:r w:rsidR="00EF4B5B" w:rsidRPr="003B4407">
        <w:rPr>
          <w:sz w:val="24"/>
          <w:szCs w:val="26"/>
        </w:rPr>
        <w:t>n</w:t>
      </w:r>
      <w:r w:rsidRPr="003B4407">
        <w:rPr>
          <w:sz w:val="24"/>
          <w:szCs w:val="26"/>
        </w:rPr>
        <w:t>d</w:t>
      </w:r>
    </w:p>
    <w:p w:rsidR="00DA23C0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Adrenal Gland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Glucagon</w:t>
      </w:r>
    </w:p>
    <w:p w:rsidR="00DA23C0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Insulin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Glycogen</w:t>
      </w:r>
    </w:p>
    <w:p w:rsidR="000A05C8" w:rsidRPr="003B4407" w:rsidRDefault="000A05C8">
      <w:pPr>
        <w:rPr>
          <w:b/>
          <w:sz w:val="24"/>
          <w:szCs w:val="26"/>
          <w:u w:val="single"/>
        </w:rPr>
        <w:sectPr w:rsidR="000A05C8" w:rsidRPr="003B4407" w:rsidSect="000A05C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31821" w:rsidRPr="003B4407" w:rsidRDefault="00431821">
      <w:pPr>
        <w:rPr>
          <w:b/>
          <w:sz w:val="24"/>
          <w:szCs w:val="26"/>
          <w:u w:val="single"/>
        </w:rPr>
      </w:pPr>
    </w:p>
    <w:p w:rsidR="00431821" w:rsidRPr="003B4407" w:rsidRDefault="00431821" w:rsidP="000A05C8">
      <w:pPr>
        <w:rPr>
          <w:b/>
          <w:sz w:val="24"/>
          <w:szCs w:val="26"/>
          <w:u w:val="single"/>
        </w:rPr>
      </w:pPr>
      <w:r w:rsidRPr="003B4407">
        <w:rPr>
          <w:b/>
          <w:sz w:val="24"/>
          <w:szCs w:val="26"/>
          <w:u w:val="single"/>
        </w:rPr>
        <w:t>Concepts</w:t>
      </w:r>
    </w:p>
    <w:p w:rsidR="00431821" w:rsidRPr="003B4407" w:rsidRDefault="00431821" w:rsidP="00431821">
      <w:pPr>
        <w:rPr>
          <w:sz w:val="24"/>
          <w:szCs w:val="26"/>
        </w:rPr>
      </w:pPr>
      <w:r w:rsidRPr="003B4407">
        <w:rPr>
          <w:sz w:val="24"/>
          <w:szCs w:val="26"/>
        </w:rPr>
        <w:t>Function of Endocrine System</w:t>
      </w:r>
    </w:p>
    <w:p w:rsidR="00431821" w:rsidRPr="003B4407" w:rsidRDefault="00431821" w:rsidP="00431821">
      <w:pPr>
        <w:rPr>
          <w:sz w:val="24"/>
          <w:szCs w:val="26"/>
        </w:rPr>
      </w:pPr>
      <w:r w:rsidRPr="003B4407">
        <w:rPr>
          <w:sz w:val="24"/>
          <w:szCs w:val="26"/>
        </w:rPr>
        <w:t>Interior Feedback</w:t>
      </w:r>
      <w:r w:rsidR="00EF4B5B" w:rsidRPr="003B4407">
        <w:rPr>
          <w:sz w:val="24"/>
          <w:szCs w:val="26"/>
        </w:rPr>
        <w:t xml:space="preserve"> </w:t>
      </w:r>
    </w:p>
    <w:p w:rsidR="00431821" w:rsidRDefault="00431821" w:rsidP="00431821">
      <w:pPr>
        <w:rPr>
          <w:sz w:val="24"/>
          <w:szCs w:val="26"/>
        </w:rPr>
      </w:pPr>
      <w:r w:rsidRPr="003B4407">
        <w:rPr>
          <w:sz w:val="24"/>
          <w:szCs w:val="26"/>
        </w:rPr>
        <w:t>Complementary Hormones</w:t>
      </w:r>
      <w:r w:rsidR="00EF4B5B" w:rsidRPr="003B4407">
        <w:rPr>
          <w:sz w:val="24"/>
          <w:szCs w:val="26"/>
        </w:rPr>
        <w:t xml:space="preserve"> </w:t>
      </w:r>
    </w:p>
    <w:p w:rsidR="00B62FA5" w:rsidRPr="003B4407" w:rsidRDefault="00B62FA5" w:rsidP="00431821">
      <w:pPr>
        <w:rPr>
          <w:sz w:val="24"/>
          <w:szCs w:val="26"/>
        </w:rPr>
      </w:pPr>
    </w:p>
    <w:p w:rsidR="00DA23C0" w:rsidRDefault="00DA23C0">
      <w:pPr>
        <w:rPr>
          <w:sz w:val="24"/>
        </w:rPr>
      </w:pPr>
    </w:p>
    <w:p w:rsidR="00130FC4" w:rsidRPr="003B4407" w:rsidRDefault="00130FC4">
      <w:pPr>
        <w:rPr>
          <w:sz w:val="24"/>
        </w:rPr>
      </w:pPr>
    </w:p>
    <w:p w:rsidR="00431821" w:rsidRPr="00271F29" w:rsidRDefault="00431821" w:rsidP="003E1C6F">
      <w:pPr>
        <w:spacing w:after="0"/>
        <w:jc w:val="center"/>
        <w:rPr>
          <w:b/>
          <w:sz w:val="28"/>
          <w:szCs w:val="28"/>
        </w:rPr>
      </w:pPr>
      <w:r w:rsidRPr="00271F29">
        <w:rPr>
          <w:b/>
          <w:sz w:val="28"/>
          <w:szCs w:val="28"/>
        </w:rPr>
        <w:lastRenderedPageBreak/>
        <w:t>The Nervous System</w:t>
      </w:r>
    </w:p>
    <w:p w:rsidR="00431821" w:rsidRPr="00271F29" w:rsidRDefault="00431821" w:rsidP="003E1C6F">
      <w:pPr>
        <w:spacing w:after="0"/>
        <w:jc w:val="center"/>
        <w:rPr>
          <w:b/>
          <w:sz w:val="28"/>
          <w:szCs w:val="28"/>
        </w:rPr>
      </w:pPr>
      <w:r w:rsidRPr="00271F29">
        <w:rPr>
          <w:b/>
          <w:sz w:val="28"/>
          <w:szCs w:val="28"/>
        </w:rPr>
        <w:t>Chapter:</w:t>
      </w:r>
      <w:r w:rsidR="003E1C6F" w:rsidRPr="00271F29">
        <w:rPr>
          <w:b/>
          <w:sz w:val="28"/>
          <w:szCs w:val="28"/>
        </w:rPr>
        <w:t xml:space="preserve">  35-2 &amp; 35-3, p 897 – 905.</w:t>
      </w:r>
    </w:p>
    <w:p w:rsidR="00431821" w:rsidRPr="003B4407" w:rsidRDefault="00431821">
      <w:pPr>
        <w:rPr>
          <w:sz w:val="24"/>
          <w:szCs w:val="26"/>
        </w:rPr>
      </w:pPr>
      <w:r w:rsidRPr="003B4407">
        <w:rPr>
          <w:b/>
          <w:sz w:val="24"/>
          <w:szCs w:val="26"/>
          <w:u w:val="single"/>
        </w:rPr>
        <w:t>Vocabulary</w:t>
      </w:r>
      <w:r w:rsidRPr="003B4407">
        <w:rPr>
          <w:sz w:val="24"/>
          <w:szCs w:val="26"/>
        </w:rPr>
        <w:t>:</w:t>
      </w:r>
    </w:p>
    <w:p w:rsidR="00CC0A38" w:rsidRPr="003B4407" w:rsidRDefault="00CC0A38">
      <w:pPr>
        <w:rPr>
          <w:sz w:val="24"/>
          <w:szCs w:val="26"/>
        </w:rPr>
        <w:sectPr w:rsidR="00CC0A38" w:rsidRPr="003B4407" w:rsidSect="004318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Nerve</w:t>
      </w:r>
    </w:p>
    <w:p w:rsidR="00431821" w:rsidRPr="003B4407" w:rsidRDefault="00431821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Neuron</w:t>
      </w:r>
    </w:p>
    <w:p w:rsidR="00CC0A38" w:rsidRPr="003B4407" w:rsidRDefault="00CC0A38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Central Nervous System (CNS)</w:t>
      </w:r>
    </w:p>
    <w:p w:rsidR="00CC0A38" w:rsidRPr="003B4407" w:rsidRDefault="00CC0A38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Peripheral Nervous System (PNS)</w:t>
      </w:r>
    </w:p>
    <w:p w:rsidR="00CC0A38" w:rsidRPr="003B4407" w:rsidRDefault="00CC0A38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Sensory Neurons</w:t>
      </w:r>
      <w:r w:rsidR="00271F29">
        <w:rPr>
          <w:sz w:val="24"/>
          <w:szCs w:val="26"/>
        </w:rPr>
        <w:t>/Sensory Division</w:t>
      </w:r>
    </w:p>
    <w:p w:rsidR="00CC0A38" w:rsidRPr="003B4407" w:rsidRDefault="00CC0A38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Motor Neurons</w:t>
      </w:r>
      <w:r w:rsidR="00271F29">
        <w:rPr>
          <w:sz w:val="24"/>
          <w:szCs w:val="26"/>
        </w:rPr>
        <w:t>/Motor Division</w:t>
      </w:r>
    </w:p>
    <w:p w:rsidR="00CC0A38" w:rsidRPr="003B4407" w:rsidRDefault="00EF4B5B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Impulse</w:t>
      </w:r>
    </w:p>
    <w:p w:rsidR="00EF4B5B" w:rsidRPr="003B4407" w:rsidRDefault="00EF4B5B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Stimulus</w:t>
      </w:r>
    </w:p>
    <w:p w:rsidR="000A05C8" w:rsidRPr="003B4407" w:rsidRDefault="000A05C8" w:rsidP="00EF4B5B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Cerebellum</w:t>
      </w:r>
    </w:p>
    <w:p w:rsidR="000A05C8" w:rsidRPr="003B4407" w:rsidRDefault="00130FC4" w:rsidP="00EF4B5B">
      <w:pPr>
        <w:spacing w:line="240" w:lineRule="auto"/>
        <w:rPr>
          <w:sz w:val="24"/>
          <w:szCs w:val="26"/>
        </w:rPr>
        <w:sectPr w:rsidR="000A05C8" w:rsidRPr="003B4407" w:rsidSect="00271F29">
          <w:type w:val="continuous"/>
          <w:pgSz w:w="12240" w:h="15840"/>
          <w:pgMar w:top="1440" w:right="1440" w:bottom="1440" w:left="1440" w:header="720" w:footer="720" w:gutter="0"/>
          <w:cols w:num="3" w:space="900"/>
          <w:docGrid w:linePitch="360"/>
        </w:sectPr>
      </w:pPr>
      <w:r>
        <w:rPr>
          <w:sz w:val="24"/>
          <w:szCs w:val="26"/>
        </w:rPr>
        <w:t>Cerebrum</w:t>
      </w:r>
    </w:p>
    <w:p w:rsidR="00130FC4" w:rsidRPr="00130FC4" w:rsidRDefault="00130FC4">
      <w:pPr>
        <w:rPr>
          <w:sz w:val="24"/>
          <w:szCs w:val="26"/>
        </w:rPr>
      </w:pPr>
    </w:p>
    <w:p w:rsidR="00130FC4" w:rsidRDefault="00130FC4">
      <w:pPr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Must be able to label a diagram of a neuron with these terms:</w:t>
      </w:r>
    </w:p>
    <w:p w:rsidR="00130FC4" w:rsidRPr="003B4407" w:rsidRDefault="00130FC4" w:rsidP="00130FC4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Dendrites</w:t>
      </w:r>
    </w:p>
    <w:p w:rsidR="00130FC4" w:rsidRPr="003B4407" w:rsidRDefault="00130FC4" w:rsidP="00130FC4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Axon</w:t>
      </w:r>
    </w:p>
    <w:p w:rsidR="00130FC4" w:rsidRPr="003B4407" w:rsidRDefault="00130FC4" w:rsidP="00130FC4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Myelin Sheath</w:t>
      </w:r>
    </w:p>
    <w:p w:rsidR="00130FC4" w:rsidRPr="003B4407" w:rsidRDefault="00130FC4" w:rsidP="00130FC4">
      <w:pPr>
        <w:spacing w:line="240" w:lineRule="auto"/>
        <w:rPr>
          <w:sz w:val="24"/>
          <w:szCs w:val="26"/>
        </w:rPr>
      </w:pPr>
      <w:r w:rsidRPr="003B4407">
        <w:rPr>
          <w:sz w:val="24"/>
          <w:szCs w:val="26"/>
        </w:rPr>
        <w:t>Axon Terminal</w:t>
      </w:r>
    </w:p>
    <w:p w:rsidR="00130FC4" w:rsidRDefault="00130FC4">
      <w:pPr>
        <w:rPr>
          <w:b/>
          <w:sz w:val="24"/>
          <w:szCs w:val="26"/>
          <w:u w:val="single"/>
        </w:rPr>
      </w:pPr>
    </w:p>
    <w:p w:rsidR="00CC0A38" w:rsidRPr="003B4407" w:rsidRDefault="00CC0A38">
      <w:pPr>
        <w:rPr>
          <w:b/>
          <w:sz w:val="24"/>
          <w:szCs w:val="26"/>
          <w:u w:val="single"/>
        </w:rPr>
      </w:pPr>
      <w:r w:rsidRPr="003B4407">
        <w:rPr>
          <w:b/>
          <w:sz w:val="24"/>
          <w:szCs w:val="26"/>
          <w:u w:val="single"/>
        </w:rPr>
        <w:t>Concepts</w:t>
      </w:r>
    </w:p>
    <w:p w:rsidR="001E2E8A" w:rsidRPr="003B4407" w:rsidRDefault="001E2E8A">
      <w:pPr>
        <w:rPr>
          <w:sz w:val="24"/>
          <w:szCs w:val="26"/>
        </w:rPr>
      </w:pPr>
      <w:r w:rsidRPr="003B4407">
        <w:rPr>
          <w:sz w:val="24"/>
          <w:szCs w:val="26"/>
        </w:rPr>
        <w:t>Nerve Impulse</w:t>
      </w:r>
      <w:bookmarkStart w:id="0" w:name="_GoBack"/>
      <w:bookmarkEnd w:id="0"/>
    </w:p>
    <w:p w:rsidR="00431821" w:rsidRPr="003B4407" w:rsidRDefault="00CC0A38">
      <w:pPr>
        <w:rPr>
          <w:sz w:val="24"/>
          <w:szCs w:val="26"/>
        </w:rPr>
      </w:pPr>
      <w:r w:rsidRPr="003B4407">
        <w:rPr>
          <w:sz w:val="24"/>
          <w:szCs w:val="26"/>
        </w:rPr>
        <w:t>Reflex Arc</w:t>
      </w:r>
    </w:p>
    <w:p w:rsidR="00DA23C0" w:rsidRPr="003B4407" w:rsidRDefault="003E1C6F">
      <w:pPr>
        <w:rPr>
          <w:sz w:val="24"/>
          <w:szCs w:val="26"/>
        </w:rPr>
      </w:pPr>
      <w:r w:rsidRPr="003B4407">
        <w:rPr>
          <w:sz w:val="24"/>
          <w:szCs w:val="26"/>
        </w:rPr>
        <w:t>Voluntary movement</w:t>
      </w:r>
    </w:p>
    <w:p w:rsidR="00DA23C0" w:rsidRPr="00DA23C0" w:rsidRDefault="00DA23C0"/>
    <w:sectPr w:rsidR="00DA23C0" w:rsidRPr="00DA23C0" w:rsidSect="003E1C6F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15"/>
    <w:rsid w:val="00024089"/>
    <w:rsid w:val="000A05C8"/>
    <w:rsid w:val="00130FC4"/>
    <w:rsid w:val="001E2E8A"/>
    <w:rsid w:val="00271F29"/>
    <w:rsid w:val="002E507A"/>
    <w:rsid w:val="003B4407"/>
    <w:rsid w:val="003B6703"/>
    <w:rsid w:val="003E1C6F"/>
    <w:rsid w:val="00431821"/>
    <w:rsid w:val="005567A0"/>
    <w:rsid w:val="00610BC2"/>
    <w:rsid w:val="00635815"/>
    <w:rsid w:val="006C01C7"/>
    <w:rsid w:val="00702401"/>
    <w:rsid w:val="00B62FA5"/>
    <w:rsid w:val="00B76ED9"/>
    <w:rsid w:val="00BC6F09"/>
    <w:rsid w:val="00CC0A38"/>
    <w:rsid w:val="00DA23C0"/>
    <w:rsid w:val="00E7659F"/>
    <w:rsid w:val="00EF4B5B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4E53"/>
  <w15:docId w15:val="{74DA21A1-3A9F-42E6-A5E2-525B8B8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2</cp:revision>
  <cp:lastPrinted>2016-05-04T14:08:00Z</cp:lastPrinted>
  <dcterms:created xsi:type="dcterms:W3CDTF">2016-05-07T00:49:00Z</dcterms:created>
  <dcterms:modified xsi:type="dcterms:W3CDTF">2016-05-07T00:49:00Z</dcterms:modified>
</cp:coreProperties>
</file>